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812592">
        <w:t>2</w:t>
      </w:r>
      <w:r w:rsidR="009D3194" w:rsidRPr="009D3194">
        <w:t xml:space="preserve"> квартал 202</w:t>
      </w:r>
      <w:r w:rsidR="00A2283E" w:rsidRPr="00A2283E">
        <w:t>4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812592">
        <w:t>2</w:t>
      </w:r>
      <w:r w:rsidR="009D3194" w:rsidRPr="009D3194">
        <w:t xml:space="preserve"> квартал 202</w:t>
      </w:r>
      <w:r w:rsidR="00A2283E" w:rsidRPr="00812592">
        <w:t>4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77E11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5676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82465"/>
    <w:rsid w:val="007D41F0"/>
    <w:rsid w:val="007D623F"/>
    <w:rsid w:val="007E1414"/>
    <w:rsid w:val="007F1CFA"/>
    <w:rsid w:val="008026BA"/>
    <w:rsid w:val="00807D5C"/>
    <w:rsid w:val="00812592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AC101-A015-4B84-86B7-A04D919DD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Кривчун Олеся Сергеевна</cp:lastModifiedBy>
  <cp:revision>4</cp:revision>
  <cp:lastPrinted>2024-04-01T01:11:00Z</cp:lastPrinted>
  <dcterms:created xsi:type="dcterms:W3CDTF">2024-10-02T01:35:00Z</dcterms:created>
  <dcterms:modified xsi:type="dcterms:W3CDTF">2024-10-02T01:36:00Z</dcterms:modified>
</cp:coreProperties>
</file>